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ZO ČSOP Velké Popovice vyhlašuje: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Soutěž ŠETŘI VODOU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aneb zkuste se zamyslet nad tím, zda doma zbytečně neplytváte vodou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Změřte nebo odhadněte kolik vody spotřebuje za 1 den člen vaší domácnosti při běžném provozu. Vyberte si pro měření den hned začátkem měsíce února 2019. Podle výsledku přemýšlejte, kolik vody byste dokázali </w:t>
      </w:r>
      <w:r>
        <w:rPr/>
        <w:t>u</w:t>
      </w:r>
      <w:r>
        <w:rPr/>
        <w:t>šetřit a jak. Vyzkoušejte svoje nápady v praxi a napište nám, kolik vody jste ušetřili a jak jste to provedli.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březnu 2019, u příležitosti Světového dne vody, vylosujeme 3 odpovědi, jejichž autoři od nás získají tematickou cenu. A zapojte i děti!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Zašlete nám do 28. 2. 2019 na e-mail: </w:t>
      </w:r>
      <w:hyperlink r:id="rId2">
        <w:r>
          <w:rPr>
            <w:rStyle w:val="Internetovodkaz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single"/>
            <w:effect w:val="none"/>
          </w:rPr>
          <w:t>zocsopvp@seznam.cz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konkrétní činnosti, při nichž jste vodu ušetřili a její odhadovanou úsporu. 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Nezapomeňte na sebe uvést kontakt!</w:t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none"/>
          <w:effect w:val="none"/>
        </w:rPr>
      </w:pPr>
      <w:r>
        <w:rPr/>
      </w:r>
    </w:p>
    <w:p>
      <w:pPr>
        <w:pStyle w:val="Normal"/>
        <w:rPr>
          <w:rFonts w:ascii="TriviaSeznam;helvetica;arial;sans-serif" w:hAnsi="TriviaSeznam;helvetica;arial;sans-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u w:val="none"/>
          <w:effect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  <w:font w:name="TriviaSeznam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Tahoma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ocsopvp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LibreOffice/5.0.4.2$Windows_X86_64 LibreOffice_project/2b9802c1994aa0b7dc6079e128979269cf95bc78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cs-CZ</dc:language>
  <dcterms:modified xsi:type="dcterms:W3CDTF">2018-12-11T21:39:23Z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